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E9" w:rsidRDefault="003A7EE9" w:rsidP="003A7EE9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3A7EE9" w:rsidRDefault="003A7EE9" w:rsidP="003A7EE9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/>
          <w:sz w:val="36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b/>
          <w:sz w:val="36"/>
          <w:szCs w:val="44"/>
        </w:rPr>
        <w:t>2</w:t>
      </w:r>
      <w:r>
        <w:rPr>
          <w:rFonts w:ascii="Times New Roman" w:eastAsia="方正小标宋简体" w:hAnsi="Times New Roman"/>
          <w:b/>
          <w:sz w:val="36"/>
          <w:szCs w:val="44"/>
        </w:rPr>
        <w:t>021</w:t>
      </w:r>
      <w:r>
        <w:rPr>
          <w:rFonts w:ascii="Times New Roman" w:eastAsia="方正小标宋简体" w:hAnsi="Times New Roman"/>
          <w:b/>
          <w:sz w:val="36"/>
          <w:szCs w:val="44"/>
        </w:rPr>
        <w:t>年</w:t>
      </w:r>
      <w:r>
        <w:rPr>
          <w:rFonts w:ascii="Times New Roman" w:eastAsia="方正小标宋简体" w:hAnsi="Times New Roman" w:hint="eastAsia"/>
          <w:b/>
          <w:sz w:val="36"/>
          <w:szCs w:val="44"/>
        </w:rPr>
        <w:t>学科建设</w:t>
      </w:r>
      <w:r>
        <w:rPr>
          <w:rFonts w:ascii="Times New Roman" w:eastAsia="方正小标宋简体" w:hAnsi="Times New Roman"/>
          <w:b/>
          <w:sz w:val="36"/>
          <w:szCs w:val="44"/>
        </w:rPr>
        <w:t>典型案例</w:t>
      </w:r>
      <w:r>
        <w:rPr>
          <w:rFonts w:ascii="Times New Roman" w:eastAsia="方正小标宋简体" w:hAnsi="Times New Roman" w:hint="eastAsia"/>
          <w:b/>
          <w:sz w:val="36"/>
          <w:szCs w:val="44"/>
        </w:rPr>
        <w:t>征集表</w:t>
      </w:r>
    </w:p>
    <w:tbl>
      <w:tblPr>
        <w:tblW w:w="5089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1"/>
        <w:gridCol w:w="2797"/>
        <w:gridCol w:w="1606"/>
        <w:gridCol w:w="2290"/>
      </w:tblGrid>
      <w:tr w:rsidR="003A7EE9" w:rsidTr="009115FA">
        <w:tc>
          <w:tcPr>
            <w:tcW w:w="1036" w:type="pct"/>
            <w:vAlign w:val="center"/>
          </w:tcPr>
          <w:bookmarkEnd w:id="0"/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963" w:type="pct"/>
            <w:gridSpan w:val="3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A7EE9" w:rsidTr="009115FA">
        <w:tc>
          <w:tcPr>
            <w:tcW w:w="1036" w:type="pct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学科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963" w:type="pct"/>
            <w:gridSpan w:val="3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A7EE9" w:rsidTr="009115FA">
        <w:tc>
          <w:tcPr>
            <w:tcW w:w="1036" w:type="pct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1656" w:type="pct"/>
            <w:vAlign w:val="center"/>
          </w:tcPr>
          <w:p w:rsidR="003A7EE9" w:rsidRDefault="003A7EE9" w:rsidP="009115FA">
            <w:pPr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951" w:type="pct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356" w:type="pct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3A7EE9" w:rsidTr="009115FA">
        <w:tc>
          <w:tcPr>
            <w:tcW w:w="1036" w:type="pct"/>
            <w:vAlign w:val="center"/>
          </w:tcPr>
          <w:p w:rsidR="003A7EE9" w:rsidRDefault="003A7EE9" w:rsidP="009115FA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3963" w:type="pct"/>
            <w:gridSpan w:val="3"/>
            <w:vAlign w:val="center"/>
          </w:tcPr>
          <w:p w:rsidR="003A7EE9" w:rsidRDefault="003A7EE9" w:rsidP="009115FA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A7EE9" w:rsidTr="009115FA">
        <w:trPr>
          <w:trHeight w:val="8931"/>
        </w:trPr>
        <w:tc>
          <w:tcPr>
            <w:tcW w:w="1036" w:type="pct"/>
            <w:vAlign w:val="center"/>
          </w:tcPr>
          <w:p w:rsidR="003A7EE9" w:rsidRDefault="003A7EE9" w:rsidP="009115FA">
            <w:pPr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案例内容（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字左右，可根据实际情况附页）</w:t>
            </w:r>
          </w:p>
        </w:tc>
        <w:tc>
          <w:tcPr>
            <w:tcW w:w="3963" w:type="pct"/>
            <w:gridSpan w:val="3"/>
            <w:vAlign w:val="center"/>
          </w:tcPr>
          <w:p w:rsidR="003A7EE9" w:rsidRDefault="003A7EE9" w:rsidP="009115FA">
            <w:pPr>
              <w:spacing w:after="100" w:afterAutospacing="1"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（应突出</w:t>
            </w:r>
            <w:r>
              <w:rPr>
                <w:rFonts w:ascii="仿宋_GB2312" w:eastAsia="仿宋_GB2312" w:hAnsi="黑体"/>
                <w:sz w:val="28"/>
                <w:szCs w:val="28"/>
              </w:rPr>
              <w:t>学科建设取得的社会效益、经济效益、社会影响、社会评价等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，举措要有力，成效要突出。</w:t>
            </w:r>
            <w:r>
              <w:rPr>
                <w:rFonts w:ascii="仿宋_GB2312" w:eastAsia="仿宋_GB2312" w:hAnsi="黑体"/>
                <w:sz w:val="28"/>
                <w:szCs w:val="28"/>
              </w:rPr>
              <w:t>要求文字精炼，内容实在，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图文并茂</w:t>
            </w:r>
            <w:r>
              <w:rPr>
                <w:rFonts w:ascii="仿宋_GB2312" w:eastAsia="仿宋_GB2312" w:hAnsi="黑体"/>
                <w:sz w:val="28"/>
                <w:szCs w:val="28"/>
              </w:rPr>
              <w:t>，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有准确的数字和详实的事例，具有可复制、可推广价值）</w:t>
            </w: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A7EE9" w:rsidRDefault="003A7EE9" w:rsidP="009115FA">
            <w:pPr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3A7EE9" w:rsidRDefault="003A7EE9" w:rsidP="003A7EE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3A7EE9" w:rsidRDefault="003A7EE9" w:rsidP="003A7EE9"/>
    <w:p w:rsidR="00A66838" w:rsidRPr="003A7EE9" w:rsidRDefault="003A7EE9"/>
    <w:sectPr w:rsidR="00A66838" w:rsidRPr="003A7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E9"/>
    <w:rsid w:val="00275460"/>
    <w:rsid w:val="003A7EE9"/>
    <w:rsid w:val="009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59585-F1FA-430B-B958-5EAD399E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学科建设办</dc:creator>
  <cp:keywords/>
  <dc:description/>
  <cp:lastModifiedBy>学科建设办</cp:lastModifiedBy>
  <cp:revision>1</cp:revision>
  <dcterms:created xsi:type="dcterms:W3CDTF">2021-06-21T08:27:00Z</dcterms:created>
  <dcterms:modified xsi:type="dcterms:W3CDTF">2021-06-21T08:28:00Z</dcterms:modified>
</cp:coreProperties>
</file>